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C8" w:rsidRPr="00955D18" w:rsidRDefault="00955D18">
      <w:pPr>
        <w:rPr>
          <w:rFonts w:ascii="Arial" w:eastAsia="Times New Roman" w:hAnsi="Arial" w:cs="Arial"/>
          <w:sz w:val="24"/>
          <w:szCs w:val="24"/>
        </w:rPr>
      </w:pPr>
      <w:r w:rsidRPr="00955D18">
        <w:rPr>
          <w:rFonts w:ascii="Arial" w:eastAsia="Times New Roman" w:hAnsi="Arial" w:cs="Arial"/>
          <w:sz w:val="24"/>
          <w:szCs w:val="24"/>
        </w:rPr>
        <w:t>Appendix 1 – Site Plan</w:t>
      </w:r>
    </w:p>
    <w:p w:rsidR="00955D18" w:rsidRDefault="00955D18">
      <w:pPr>
        <w:rPr>
          <w:rFonts w:ascii="Arial" w:eastAsia="Times New Roman" w:hAnsi="Arial" w:cs="Arial"/>
          <w:sz w:val="24"/>
          <w:szCs w:val="24"/>
        </w:rPr>
      </w:pPr>
      <w:r w:rsidRPr="00955D18">
        <w:rPr>
          <w:rFonts w:ascii="Arial" w:eastAsia="Times New Roman" w:hAnsi="Arial" w:cs="Arial"/>
          <w:sz w:val="24"/>
          <w:szCs w:val="24"/>
        </w:rPr>
        <w:t xml:space="preserve">19/03149/FUL – </w:t>
      </w:r>
      <w:r w:rsidRPr="00955D18">
        <w:rPr>
          <w:rFonts w:ascii="Arial" w:eastAsia="Times New Roman" w:hAnsi="Arial" w:cs="Arial"/>
          <w:sz w:val="24"/>
          <w:szCs w:val="24"/>
        </w:rPr>
        <w:t xml:space="preserve">Site </w:t>
      </w:r>
      <w:r>
        <w:rPr>
          <w:rFonts w:ascii="Arial" w:eastAsia="Times New Roman" w:hAnsi="Arial" w:cs="Arial"/>
          <w:sz w:val="24"/>
          <w:szCs w:val="24"/>
        </w:rPr>
        <w:t>o</w:t>
      </w:r>
      <w:r w:rsidRPr="00955D18">
        <w:rPr>
          <w:rFonts w:ascii="Arial" w:eastAsia="Times New Roman" w:hAnsi="Arial" w:cs="Arial"/>
          <w:sz w:val="24"/>
          <w:szCs w:val="24"/>
        </w:rPr>
        <w:t>f Oxford University Science Area</w:t>
      </w:r>
    </w:p>
    <w:p w:rsidR="00955D18" w:rsidRDefault="00955D18">
      <w:pPr>
        <w:rPr>
          <w:rFonts w:ascii="Arial" w:eastAsia="Times New Roman" w:hAnsi="Arial" w:cs="Arial"/>
          <w:sz w:val="24"/>
          <w:szCs w:val="24"/>
        </w:rPr>
      </w:pPr>
    </w:p>
    <w:p w:rsidR="00955D18" w:rsidRPr="00955D18" w:rsidRDefault="00955D18" w:rsidP="00955D18">
      <w:pPr>
        <w:ind w:left="-1134"/>
        <w:rPr>
          <w:rFonts w:ascii="Arial" w:eastAsia="Times New Roman" w:hAnsi="Arial" w:cs="Arial"/>
          <w:sz w:val="24"/>
          <w:szCs w:val="24"/>
        </w:rPr>
      </w:pPr>
      <w:r w:rsidRPr="00955D18">
        <w:rPr>
          <w:rFonts w:ascii="Arial" w:eastAsia="Times New Roman" w:hAnsi="Arial" w:cs="Arial"/>
          <w:sz w:val="24"/>
          <w:szCs w:val="24"/>
        </w:rPr>
        <w:drawing>
          <wp:inline distT="0" distB="0" distL="0" distR="0" wp14:anchorId="2FF2A805" wp14:editId="07DC987E">
            <wp:extent cx="7164152" cy="430039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74541" cy="430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5D18" w:rsidRPr="00955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18"/>
    <w:rsid w:val="00423740"/>
    <w:rsid w:val="006F31F4"/>
    <w:rsid w:val="0095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AFA83-FB7A-4DCD-BDBD-4F484430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24E72784</Template>
  <TotalTime>3</TotalTime>
  <Pages>1</Pages>
  <Words>11</Words>
  <Characters>69</Characters>
  <Application>Microsoft Office Word</Application>
  <DocSecurity>0</DocSecurity>
  <Lines>1</Lines>
  <Paragraphs>1</Paragraphs>
  <ScaleCrop>false</ScaleCrop>
  <Company>Oxford City Council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DOBRASZCZYK Natalie</dc:creator>
  <cp:keywords/>
  <dc:description/>
  <cp:lastModifiedBy>DOBRASZCZYK Natalie</cp:lastModifiedBy>
  <cp:revision>1</cp:revision>
  <dcterms:created xsi:type="dcterms:W3CDTF">2020-05-26T18:50:00Z</dcterms:created>
  <dcterms:modified xsi:type="dcterms:W3CDTF">2020-05-26T18:54:00Z</dcterms:modified>
</cp:coreProperties>
</file>